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u w:val="single"/>
        </w:rPr>
        <w:t>舞蹈学理论方向：</w:t>
      </w:r>
    </w:p>
    <w:p>
      <w:pPr>
        <w:pStyle w:val="2"/>
        <w:keepNext w:val="0"/>
        <w:keepLines w:val="0"/>
        <w:widowControl/>
        <w:suppressLineNumbers w:val="0"/>
      </w:pPr>
      <w:r>
        <w:t>　　吕艺生教授、袁禾教授、刘建教授、许锐教授、慕羽教授、平心教授、刘青弋教授（校外）、于平教授（校外）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民族舞蹈学方向：</w:t>
      </w:r>
    </w:p>
    <w:p>
      <w:pPr>
        <w:pStyle w:val="2"/>
        <w:keepNext w:val="0"/>
        <w:keepLines w:val="0"/>
        <w:widowControl/>
        <w:suppressLineNumbers w:val="0"/>
      </w:pPr>
      <w:r>
        <w:t>　　罗雄岩教授、邓佑玲教授、贾安林教授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舞蹈科学方向：</w:t>
      </w:r>
    </w:p>
    <w:p>
      <w:pPr>
        <w:pStyle w:val="2"/>
        <w:keepNext w:val="0"/>
        <w:keepLines w:val="0"/>
        <w:widowControl/>
        <w:suppressLineNumbers w:val="0"/>
      </w:pPr>
      <w:r>
        <w:t>　　杨鸥教授、温柔教授、高云教授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艺术产业管理方向：</w:t>
      </w:r>
    </w:p>
    <w:p>
      <w:pPr>
        <w:pStyle w:val="2"/>
        <w:keepNext w:val="0"/>
        <w:keepLines w:val="0"/>
        <w:widowControl/>
        <w:suppressLineNumbers w:val="0"/>
      </w:pPr>
      <w:r>
        <w:t>　　王国宾教授、张朝霞教授、马明教授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中国古典舞、（表演、教学、编创）方向：</w:t>
      </w:r>
    </w:p>
    <w:p>
      <w:pPr>
        <w:pStyle w:val="2"/>
        <w:keepNext w:val="0"/>
        <w:keepLines w:val="0"/>
        <w:widowControl/>
        <w:suppressLineNumbers w:val="0"/>
      </w:pPr>
      <w:r>
        <w:t>　　李正一教授、熊家泰教授、沈元敏教授、邓文英副教授（汉唐舞）、满运喜教授、王伟教授、贺燕云一级演员（敦煌舞）、史敏教授（敦煌舞）、张军教授、庞丹教授、邵未秋教授、金浩教授、宋海芳教授、胡淮北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中国民族民间舞（表演、教学、编创）方向：</w:t>
      </w:r>
    </w:p>
    <w:p>
      <w:pPr>
        <w:pStyle w:val="2"/>
        <w:keepNext w:val="0"/>
        <w:keepLines w:val="0"/>
        <w:widowControl/>
        <w:suppressLineNumbers w:val="0"/>
      </w:pPr>
      <w:r>
        <w:t>　　潘志涛教授、贾美娜教授、高镀教授、郭磊教授、韩萍教授、黄奕华教授、田露教授、周萍教授、韩贤杰教授、张晓梅教授、钟宁教授、于晓雪副教授、赵铁春教授（校外）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芭蕾舞（表演、教学）方向：</w:t>
      </w:r>
    </w:p>
    <w:p>
      <w:pPr>
        <w:pStyle w:val="2"/>
        <w:keepNext w:val="0"/>
        <w:keepLines w:val="0"/>
        <w:widowControl/>
        <w:suppressLineNumbers w:val="0"/>
      </w:pPr>
      <w:r>
        <w:t>　　许定中教授、孟广城教授、李春华教授、邹之瑞教授、杨越教授、张玉萍教授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编导方向：</w:t>
      </w:r>
    </w:p>
    <w:p>
      <w:pPr>
        <w:pStyle w:val="2"/>
        <w:keepNext w:val="0"/>
        <w:keepLines w:val="0"/>
        <w:widowControl/>
        <w:suppressLineNumbers w:val="0"/>
      </w:pPr>
      <w:r>
        <w:t>　　肖苏华教授、吴明奇一级编导、张建民教授、王玫教授、张守和教授、万素教授、孙龙奎教授、肖燕英教授、郭田教授、陈维亚教授（校外）、邓一江教授（校外）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国标舞方向（表演、教学、编创方向）：</w:t>
      </w:r>
    </w:p>
    <w:p>
      <w:pPr>
        <w:pStyle w:val="2"/>
        <w:keepNext w:val="0"/>
        <w:keepLines w:val="0"/>
        <w:widowControl/>
        <w:suppressLineNumbers w:val="0"/>
      </w:pPr>
      <w:r>
        <w:t>　　张平教授、韩美玲教授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音乐剧方向（表演、教学方向）：</w:t>
      </w:r>
    </w:p>
    <w:p>
      <w:pPr>
        <w:pStyle w:val="2"/>
        <w:keepNext w:val="0"/>
        <w:keepLines w:val="0"/>
        <w:widowControl/>
        <w:suppressLineNumbers w:val="0"/>
      </w:pPr>
      <w:r>
        <w:t>　　张旭教授、张小群教授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u w:val="single"/>
        </w:rPr>
        <w:t>舞美设计（服装、舞美、灯光）方向：</w:t>
      </w:r>
    </w:p>
    <w:p>
      <w:pPr>
        <w:pStyle w:val="2"/>
        <w:keepNext w:val="0"/>
        <w:keepLines w:val="0"/>
        <w:widowControl/>
        <w:suppressLineNumbers w:val="0"/>
      </w:pPr>
      <w:r>
        <w:t>　　韩春启教授、周立新教授、任冬生一级舞美、马维丽教授（校外）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B4211"/>
    <w:rsid w:val="3A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2020-10-28T01:13:00Z</dcterms:created>
  <dc:creator>Administrator</dc:creator>
  <cp:lastModifiedBy>Administrator</cp:lastModifiedBy>
  <dcterms:modified xsi:type="dcterms:W3CDTF">2020-10-28T01:14:52Z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